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15"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2939"/>
        <w:gridCol w:w="4989"/>
        <w:gridCol w:w="1694"/>
      </w:tblGrid>
      <w:tr w:rsidR="00982818" w:rsidRPr="00982818" w:rsidTr="009953E8">
        <w:trPr>
          <w:tblCellSpacing w:w="15" w:type="dxa"/>
        </w:trPr>
        <w:tc>
          <w:tcPr>
            <w:tcW w:w="2940" w:type="dxa"/>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982818" w:rsidRPr="00982818" w:rsidRDefault="00982818" w:rsidP="009953E8">
            <w:pPr>
              <w:jc w:val="center"/>
              <w:rPr>
                <w:sz w:val="24"/>
                <w:szCs w:val="24"/>
              </w:rPr>
            </w:pPr>
            <w:r w:rsidRPr="00982818">
              <w:rPr>
                <w:noProof/>
                <w:sz w:val="24"/>
                <w:szCs w:val="24"/>
              </w:rPr>
              <w:drawing>
                <wp:inline distT="0" distB="0" distL="0" distR="0">
                  <wp:extent cx="901065" cy="559435"/>
                  <wp:effectExtent l="19050" t="0" r="0" b="0"/>
                  <wp:docPr id="1" name="Afbeelding 1" descr="Uitgeverij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itgeverijDB"/>
                          <pic:cNvPicPr>
                            <a:picLocks noChangeAspect="1" noChangeArrowheads="1"/>
                          </pic:cNvPicPr>
                        </pic:nvPicPr>
                        <pic:blipFill>
                          <a:blip r:embed="rId4"/>
                          <a:srcRect/>
                          <a:stretch>
                            <a:fillRect/>
                          </a:stretch>
                        </pic:blipFill>
                        <pic:spPr bwMode="auto">
                          <a:xfrm>
                            <a:off x="0" y="0"/>
                            <a:ext cx="901065" cy="559435"/>
                          </a:xfrm>
                          <a:prstGeom prst="rect">
                            <a:avLst/>
                          </a:prstGeom>
                          <a:noFill/>
                          <a:ln w="9525">
                            <a:noFill/>
                            <a:miter lim="800000"/>
                            <a:headEnd/>
                            <a:tailEnd/>
                          </a:ln>
                        </pic:spPr>
                      </pic:pic>
                    </a:graphicData>
                  </a:graphic>
                </wp:inline>
              </w:drawing>
            </w:r>
          </w:p>
        </w:tc>
        <w:tc>
          <w:tcPr>
            <w:tcW w:w="6818"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982818" w:rsidRPr="00982818" w:rsidRDefault="00982818" w:rsidP="009953E8">
            <w:pPr>
              <w:spacing w:before="60" w:after="60"/>
              <w:jc w:val="center"/>
              <w:rPr>
                <w:b/>
                <w:sz w:val="24"/>
                <w:szCs w:val="24"/>
              </w:rPr>
            </w:pPr>
            <w:r w:rsidRPr="00982818">
              <w:rPr>
                <w:b/>
                <w:sz w:val="24"/>
                <w:szCs w:val="24"/>
              </w:rPr>
              <w:t>TAKENBLAD</w:t>
            </w:r>
          </w:p>
        </w:tc>
      </w:tr>
      <w:tr w:rsidR="00982818" w:rsidRPr="00982818" w:rsidTr="009953E8">
        <w:trPr>
          <w:tblCellSpacing w:w="15" w:type="dxa"/>
        </w:trPr>
        <w:tc>
          <w:tcPr>
            <w:tcW w:w="2940" w:type="dxa"/>
            <w:vMerge/>
            <w:tcBorders>
              <w:top w:val="nil"/>
              <w:left w:val="outset" w:sz="6" w:space="0" w:color="auto"/>
              <w:bottom w:val="outset" w:sz="6" w:space="0" w:color="auto"/>
              <w:right w:val="outset" w:sz="6" w:space="0" w:color="auto"/>
            </w:tcBorders>
            <w:shd w:val="clear" w:color="auto" w:fill="auto"/>
            <w:vAlign w:val="center"/>
          </w:tcPr>
          <w:p w:rsidR="00982818" w:rsidRPr="00982818" w:rsidRDefault="00982818" w:rsidP="009953E8">
            <w:pPr>
              <w:rPr>
                <w:sz w:val="24"/>
                <w:szCs w:val="24"/>
              </w:rPr>
            </w:pPr>
          </w:p>
        </w:tc>
        <w:tc>
          <w:tcPr>
            <w:tcW w:w="6818"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982818" w:rsidRPr="00982818" w:rsidRDefault="00982818" w:rsidP="009953E8">
            <w:pPr>
              <w:spacing w:before="60" w:after="60"/>
              <w:rPr>
                <w:sz w:val="24"/>
                <w:szCs w:val="24"/>
              </w:rPr>
            </w:pPr>
            <w:r w:rsidRPr="00982818">
              <w:rPr>
                <w:b/>
                <w:sz w:val="24"/>
                <w:szCs w:val="24"/>
              </w:rPr>
              <w:t>Naam</w:t>
            </w:r>
            <w:r w:rsidRPr="00982818">
              <w:rPr>
                <w:sz w:val="24"/>
                <w:szCs w:val="24"/>
              </w:rPr>
              <w:t xml:space="preserve">: </w:t>
            </w:r>
          </w:p>
        </w:tc>
      </w:tr>
      <w:tr w:rsidR="00982818" w:rsidRPr="00982818" w:rsidTr="009953E8">
        <w:trPr>
          <w:tblCellSpacing w:w="15" w:type="dxa"/>
        </w:trPr>
        <w:tc>
          <w:tcPr>
            <w:tcW w:w="2940" w:type="dxa"/>
            <w:vMerge/>
            <w:tcBorders>
              <w:top w:val="nil"/>
              <w:left w:val="outset" w:sz="6" w:space="0" w:color="auto"/>
              <w:bottom w:val="outset" w:sz="6" w:space="0" w:color="auto"/>
              <w:right w:val="outset" w:sz="6" w:space="0" w:color="auto"/>
            </w:tcBorders>
            <w:shd w:val="clear" w:color="auto" w:fill="auto"/>
            <w:vAlign w:val="center"/>
          </w:tcPr>
          <w:p w:rsidR="00982818" w:rsidRPr="00982818" w:rsidRDefault="00982818" w:rsidP="009953E8">
            <w:pPr>
              <w:rPr>
                <w:sz w:val="24"/>
                <w:szCs w:val="24"/>
              </w:rPr>
            </w:pPr>
          </w:p>
        </w:tc>
        <w:tc>
          <w:tcPr>
            <w:tcW w:w="5103" w:type="dxa"/>
            <w:tcBorders>
              <w:top w:val="outset" w:sz="6" w:space="0" w:color="auto"/>
              <w:left w:val="outset" w:sz="6" w:space="0" w:color="auto"/>
              <w:bottom w:val="outset" w:sz="6" w:space="0" w:color="auto"/>
              <w:right w:val="outset" w:sz="6" w:space="0" w:color="auto"/>
            </w:tcBorders>
            <w:shd w:val="clear" w:color="auto" w:fill="auto"/>
            <w:vAlign w:val="center"/>
          </w:tcPr>
          <w:p w:rsidR="00982818" w:rsidRPr="00982818" w:rsidRDefault="00982818" w:rsidP="009953E8">
            <w:pPr>
              <w:spacing w:before="60" w:after="60"/>
              <w:rPr>
                <w:sz w:val="24"/>
                <w:szCs w:val="24"/>
              </w:rPr>
            </w:pPr>
            <w:r w:rsidRPr="00982818">
              <w:rPr>
                <w:b/>
                <w:sz w:val="24"/>
                <w:szCs w:val="24"/>
              </w:rPr>
              <w:t>Vak</w:t>
            </w:r>
            <w:r w:rsidRPr="00982818">
              <w:rPr>
                <w:sz w:val="24"/>
                <w:szCs w:val="24"/>
              </w:rPr>
              <w:t xml:space="preserve">: </w:t>
            </w:r>
          </w:p>
        </w:tc>
        <w:tc>
          <w:tcPr>
            <w:tcW w:w="1685" w:type="dxa"/>
            <w:tcBorders>
              <w:top w:val="outset" w:sz="6" w:space="0" w:color="auto"/>
              <w:left w:val="outset" w:sz="6" w:space="0" w:color="auto"/>
              <w:bottom w:val="outset" w:sz="6" w:space="0" w:color="auto"/>
              <w:right w:val="outset" w:sz="6" w:space="0" w:color="auto"/>
            </w:tcBorders>
            <w:shd w:val="clear" w:color="auto" w:fill="auto"/>
            <w:vAlign w:val="center"/>
          </w:tcPr>
          <w:p w:rsidR="00982818" w:rsidRPr="00982818" w:rsidRDefault="00982818" w:rsidP="009953E8">
            <w:pPr>
              <w:spacing w:before="60" w:after="60"/>
              <w:rPr>
                <w:sz w:val="24"/>
                <w:szCs w:val="24"/>
              </w:rPr>
            </w:pPr>
            <w:r w:rsidRPr="00982818">
              <w:rPr>
                <w:b/>
                <w:sz w:val="24"/>
                <w:szCs w:val="24"/>
              </w:rPr>
              <w:t>Nr.</w:t>
            </w:r>
            <w:r w:rsidRPr="00982818">
              <w:rPr>
                <w:sz w:val="24"/>
                <w:szCs w:val="24"/>
              </w:rPr>
              <w:t xml:space="preserve">: </w:t>
            </w:r>
          </w:p>
        </w:tc>
      </w:tr>
      <w:tr w:rsidR="00982818" w:rsidRPr="00982818" w:rsidTr="009953E8">
        <w:trPr>
          <w:trHeight w:val="435"/>
          <w:tblCellSpacing w:w="15" w:type="dxa"/>
        </w:trPr>
        <w:tc>
          <w:tcPr>
            <w:tcW w:w="2940" w:type="dxa"/>
            <w:tcBorders>
              <w:top w:val="outset" w:sz="6" w:space="0" w:color="auto"/>
              <w:left w:val="outset" w:sz="6" w:space="0" w:color="auto"/>
              <w:bottom w:val="outset" w:sz="6" w:space="0" w:color="auto"/>
              <w:right w:val="outset" w:sz="6" w:space="0" w:color="auto"/>
            </w:tcBorders>
            <w:shd w:val="clear" w:color="auto" w:fill="auto"/>
            <w:vAlign w:val="center"/>
          </w:tcPr>
          <w:p w:rsidR="00982818" w:rsidRPr="00982818" w:rsidRDefault="00982818" w:rsidP="009953E8">
            <w:pPr>
              <w:spacing w:before="60" w:after="60"/>
              <w:rPr>
                <w:sz w:val="24"/>
                <w:szCs w:val="24"/>
              </w:rPr>
            </w:pPr>
            <w:r w:rsidRPr="00982818">
              <w:rPr>
                <w:b/>
                <w:sz w:val="24"/>
                <w:szCs w:val="24"/>
              </w:rPr>
              <w:t>Resultaat:</w:t>
            </w:r>
          </w:p>
        </w:tc>
        <w:tc>
          <w:tcPr>
            <w:tcW w:w="5103" w:type="dxa"/>
            <w:tcBorders>
              <w:top w:val="outset" w:sz="6" w:space="0" w:color="auto"/>
              <w:left w:val="outset" w:sz="6" w:space="0" w:color="auto"/>
              <w:bottom w:val="outset" w:sz="6" w:space="0" w:color="auto"/>
              <w:right w:val="outset" w:sz="6" w:space="0" w:color="auto"/>
            </w:tcBorders>
            <w:shd w:val="clear" w:color="auto" w:fill="auto"/>
            <w:vAlign w:val="center"/>
          </w:tcPr>
          <w:p w:rsidR="00982818" w:rsidRPr="00982818" w:rsidRDefault="00982818" w:rsidP="009953E8">
            <w:pPr>
              <w:spacing w:before="60" w:after="60"/>
              <w:rPr>
                <w:sz w:val="24"/>
                <w:szCs w:val="24"/>
              </w:rPr>
            </w:pPr>
            <w:r w:rsidRPr="00982818">
              <w:rPr>
                <w:b/>
                <w:sz w:val="24"/>
                <w:szCs w:val="24"/>
              </w:rPr>
              <w:t>Datum</w:t>
            </w:r>
            <w:r w:rsidRPr="00982818">
              <w:rPr>
                <w:sz w:val="24"/>
                <w:szCs w:val="24"/>
              </w:rPr>
              <w:t xml:space="preserve">: </w:t>
            </w:r>
          </w:p>
        </w:tc>
        <w:tc>
          <w:tcPr>
            <w:tcW w:w="1685" w:type="dxa"/>
            <w:tcBorders>
              <w:top w:val="outset" w:sz="6" w:space="0" w:color="auto"/>
              <w:left w:val="outset" w:sz="6" w:space="0" w:color="auto"/>
              <w:bottom w:val="outset" w:sz="6" w:space="0" w:color="auto"/>
              <w:right w:val="outset" w:sz="6" w:space="0" w:color="auto"/>
            </w:tcBorders>
            <w:shd w:val="clear" w:color="auto" w:fill="auto"/>
            <w:vAlign w:val="center"/>
          </w:tcPr>
          <w:p w:rsidR="00982818" w:rsidRPr="00982818" w:rsidRDefault="00982818" w:rsidP="009953E8">
            <w:pPr>
              <w:spacing w:before="60" w:after="60"/>
              <w:rPr>
                <w:sz w:val="24"/>
                <w:szCs w:val="24"/>
              </w:rPr>
            </w:pPr>
            <w:r w:rsidRPr="00982818">
              <w:rPr>
                <w:b/>
                <w:sz w:val="24"/>
                <w:szCs w:val="24"/>
              </w:rPr>
              <w:t>Klas</w:t>
            </w:r>
            <w:r w:rsidRPr="00982818">
              <w:rPr>
                <w:sz w:val="24"/>
                <w:szCs w:val="24"/>
              </w:rPr>
              <w:t xml:space="preserve">: </w:t>
            </w:r>
          </w:p>
        </w:tc>
      </w:tr>
    </w:tbl>
    <w:p w:rsidR="00724717" w:rsidRPr="00964968" w:rsidRDefault="00724717" w:rsidP="00E44948">
      <w:pPr>
        <w:spacing w:after="0" w:line="240" w:lineRule="auto"/>
        <w:rPr>
          <w:rFonts w:ascii="Tahoma" w:hAnsi="Tahoma" w:cs="Tahoma"/>
          <w:sz w:val="24"/>
          <w:szCs w:val="24"/>
        </w:rPr>
      </w:pPr>
    </w:p>
    <w:p w:rsidR="00724717" w:rsidRPr="00964968" w:rsidRDefault="00724717" w:rsidP="00E44948">
      <w:pPr>
        <w:spacing w:after="0" w:line="240" w:lineRule="auto"/>
        <w:rPr>
          <w:rFonts w:ascii="Tahoma" w:hAnsi="Tahoma" w:cs="Tahoma"/>
          <w:sz w:val="24"/>
          <w:szCs w:val="24"/>
        </w:rPr>
      </w:pPr>
    </w:p>
    <w:p w:rsidR="00E44948" w:rsidRPr="00964968" w:rsidRDefault="00E44948" w:rsidP="00E44948">
      <w:pPr>
        <w:spacing w:after="0" w:line="240" w:lineRule="auto"/>
        <w:rPr>
          <w:rFonts w:ascii="Tahoma" w:hAnsi="Tahoma" w:cs="Tahoma"/>
          <w:sz w:val="24"/>
          <w:szCs w:val="24"/>
        </w:rPr>
      </w:pPr>
    </w:p>
    <w:p w:rsidR="00E44948" w:rsidRPr="005A1C37" w:rsidRDefault="00E44948" w:rsidP="00E44948">
      <w:pPr>
        <w:spacing w:after="0" w:line="480" w:lineRule="auto"/>
        <w:rPr>
          <w:rFonts w:ascii="Tahoma" w:hAnsi="Tahoma" w:cs="Tahoma"/>
          <w:b/>
          <w:sz w:val="24"/>
          <w:szCs w:val="24"/>
        </w:rPr>
      </w:pPr>
      <w:r w:rsidRPr="005A1C37">
        <w:rPr>
          <w:rFonts w:ascii="Tahoma" w:hAnsi="Tahoma" w:cs="Tahoma"/>
          <w:b/>
          <w:sz w:val="24"/>
          <w:szCs w:val="24"/>
        </w:rPr>
        <w:t>Detectives</w:t>
      </w:r>
      <w:bookmarkStart w:id="0" w:name="_GoBack"/>
      <w:bookmarkEnd w:id="0"/>
    </w:p>
    <w:p w:rsidR="00E44948" w:rsidRPr="00964968" w:rsidRDefault="00E44948" w:rsidP="00E44948">
      <w:pPr>
        <w:spacing w:after="0" w:line="240" w:lineRule="auto"/>
        <w:rPr>
          <w:rFonts w:ascii="Tahoma" w:hAnsi="Tahoma" w:cs="Tahoma"/>
          <w:sz w:val="24"/>
          <w:szCs w:val="24"/>
        </w:rPr>
      </w:pPr>
    </w:p>
    <w:p w:rsidR="00E44948" w:rsidRPr="00964968" w:rsidRDefault="00E44948" w:rsidP="00E44948">
      <w:pPr>
        <w:spacing w:after="0" w:line="480" w:lineRule="auto"/>
        <w:rPr>
          <w:rFonts w:ascii="Tahoma" w:hAnsi="Tahoma" w:cs="Tahoma"/>
          <w:sz w:val="24"/>
          <w:szCs w:val="24"/>
        </w:rPr>
      </w:pPr>
      <w:r w:rsidRPr="00964968">
        <w:rPr>
          <w:rFonts w:ascii="Tahoma" w:hAnsi="Tahoma" w:cs="Tahoma"/>
          <w:sz w:val="24"/>
          <w:szCs w:val="24"/>
        </w:rPr>
        <w:t>6 december, 18.30 uur</w:t>
      </w:r>
    </w:p>
    <w:p w:rsidR="00E44948" w:rsidRPr="00964968" w:rsidRDefault="00E44948" w:rsidP="00E44948">
      <w:pPr>
        <w:spacing w:after="0" w:line="240" w:lineRule="auto"/>
        <w:rPr>
          <w:rFonts w:ascii="Tahoma" w:hAnsi="Tahoma" w:cs="Tahoma"/>
          <w:sz w:val="24"/>
          <w:szCs w:val="24"/>
        </w:rPr>
      </w:pPr>
    </w:p>
    <w:p w:rsidR="00E44948" w:rsidRPr="00964968" w:rsidRDefault="00E44948" w:rsidP="00E44948">
      <w:pPr>
        <w:spacing w:after="0" w:line="480" w:lineRule="auto"/>
        <w:rPr>
          <w:rFonts w:ascii="Tahoma" w:hAnsi="Tahoma" w:cs="Tahoma"/>
          <w:sz w:val="24"/>
          <w:szCs w:val="24"/>
        </w:rPr>
      </w:pPr>
      <w:r w:rsidRPr="00964968">
        <w:rPr>
          <w:rFonts w:ascii="Tahoma" w:hAnsi="Tahoma" w:cs="Tahoma"/>
          <w:sz w:val="24"/>
          <w:szCs w:val="24"/>
        </w:rPr>
        <w:t xml:space="preserve">Oef, eindelijk is de </w:t>
      </w:r>
      <w:r w:rsidRPr="00964968">
        <w:rPr>
          <w:rFonts w:ascii="Tahoma" w:hAnsi="Tahoma" w:cs="Tahoma"/>
          <w:strike/>
          <w:sz w:val="24"/>
          <w:szCs w:val="24"/>
        </w:rPr>
        <w:t>saaie</w:t>
      </w:r>
      <w:r w:rsidRPr="00964968">
        <w:rPr>
          <w:rFonts w:ascii="Tahoma" w:hAnsi="Tahoma" w:cs="Tahoma"/>
          <w:b/>
          <w:sz w:val="24"/>
          <w:szCs w:val="24"/>
        </w:rPr>
        <w:t xml:space="preserve"> </w:t>
      </w:r>
      <w:r w:rsidRPr="00964968">
        <w:rPr>
          <w:rFonts w:ascii="Tahoma" w:hAnsi="Tahoma" w:cs="Tahoma"/>
          <w:sz w:val="24"/>
          <w:szCs w:val="24"/>
        </w:rPr>
        <w:t xml:space="preserve">muziekles gedaan. Snel met schooltas en gitaar naar de bushalte nu. Samen met Eline wandel ik in het </w:t>
      </w:r>
      <w:r w:rsidRPr="00964968">
        <w:rPr>
          <w:rFonts w:ascii="Tahoma" w:hAnsi="Tahoma" w:cs="Tahoma"/>
          <w:strike/>
          <w:sz w:val="24"/>
          <w:szCs w:val="24"/>
        </w:rPr>
        <w:t>pikke</w:t>
      </w:r>
      <w:r w:rsidRPr="00964968">
        <w:rPr>
          <w:rFonts w:ascii="Tahoma" w:hAnsi="Tahoma" w:cs="Tahoma"/>
          <w:sz w:val="24"/>
          <w:szCs w:val="24"/>
        </w:rPr>
        <w:t>donker naar de Grote Markt. Wanneer we door de winkelstraat lopen, merken we plots een duister</w:t>
      </w:r>
      <w:r w:rsidRPr="00964968">
        <w:rPr>
          <w:rFonts w:ascii="Tahoma" w:hAnsi="Tahoma" w:cs="Tahoma"/>
          <w:sz w:val="24"/>
          <w:szCs w:val="24"/>
        </w:rPr>
        <w:sym w:font="Wingdings" w:char="F0DA"/>
      </w:r>
      <w:r w:rsidRPr="00964968">
        <w:rPr>
          <w:rFonts w:ascii="Tahoma" w:hAnsi="Tahoma" w:cs="Tahoma"/>
          <w:sz w:val="24"/>
          <w:szCs w:val="24"/>
        </w:rPr>
        <w:t xml:space="preserve"> figuur op die prutst aan de deur van ons snoepwinkeltje. Schichtig kijkt de man om zich heen. Dat lijkt </w:t>
      </w:r>
      <w:r w:rsidRPr="00964968">
        <w:rPr>
          <w:rFonts w:ascii="Tahoma" w:hAnsi="Tahoma" w:cs="Tahoma"/>
          <w:strike/>
          <w:sz w:val="24"/>
          <w:szCs w:val="24"/>
        </w:rPr>
        <w:t>heel</w:t>
      </w:r>
      <w:r w:rsidRPr="00964968">
        <w:rPr>
          <w:rFonts w:ascii="Tahoma" w:hAnsi="Tahoma" w:cs="Tahoma"/>
          <w:sz w:val="24"/>
          <w:szCs w:val="24"/>
        </w:rPr>
        <w:t xml:space="preserve"> verdacht.</w:t>
      </w:r>
    </w:p>
    <w:p w:rsidR="00E44948" w:rsidRPr="00964968" w:rsidRDefault="00E44948" w:rsidP="00E44948">
      <w:pPr>
        <w:spacing w:after="0" w:line="240" w:lineRule="auto"/>
        <w:rPr>
          <w:rFonts w:ascii="Tahoma" w:hAnsi="Tahoma" w:cs="Tahoma"/>
          <w:sz w:val="24"/>
          <w:szCs w:val="24"/>
        </w:rPr>
      </w:pPr>
    </w:p>
    <w:p w:rsidR="00E44948" w:rsidRPr="00964968" w:rsidRDefault="00E44948" w:rsidP="00E44948">
      <w:pPr>
        <w:spacing w:after="0" w:line="480" w:lineRule="auto"/>
        <w:rPr>
          <w:rFonts w:ascii="Tahoma" w:hAnsi="Tahoma" w:cs="Tahoma"/>
          <w:sz w:val="24"/>
          <w:szCs w:val="24"/>
        </w:rPr>
      </w:pPr>
      <w:r w:rsidRPr="00964968">
        <w:rPr>
          <w:rFonts w:ascii="Tahoma" w:hAnsi="Tahoma" w:cs="Tahoma"/>
          <w:sz w:val="24"/>
          <w:szCs w:val="24"/>
        </w:rPr>
        <w:t>We verstoppen ons in het trappenhuis aan de overkant van de straat. We houden ons muisstil, maar we staan te trillen op onze benen. En ja hoor … de man krijgt de deur open. Hij glipt naar binnen en doet de deur zonder omkijken weer dicht. Wij kijken elkaar aan. Zou er iets aan de hand geweest zijn? We besluiten om toch maar gewoon door te lopen.</w:t>
      </w:r>
    </w:p>
    <w:p w:rsidR="00E44948" w:rsidRPr="00964968" w:rsidRDefault="00E44948" w:rsidP="00E44948">
      <w:pPr>
        <w:spacing w:after="0" w:line="240" w:lineRule="auto"/>
        <w:rPr>
          <w:rFonts w:ascii="Tahoma" w:hAnsi="Tahoma" w:cs="Tahoma"/>
          <w:sz w:val="24"/>
          <w:szCs w:val="24"/>
        </w:rPr>
      </w:pPr>
    </w:p>
    <w:p w:rsidR="00E44948" w:rsidRPr="00964968" w:rsidRDefault="00E44948" w:rsidP="00E44948">
      <w:pPr>
        <w:spacing w:after="0" w:line="480" w:lineRule="auto"/>
        <w:rPr>
          <w:rFonts w:ascii="Tahoma" w:hAnsi="Tahoma" w:cs="Tahoma"/>
          <w:sz w:val="24"/>
          <w:szCs w:val="24"/>
        </w:rPr>
      </w:pPr>
      <w:r w:rsidRPr="00964968">
        <w:rPr>
          <w:rFonts w:ascii="Tahoma" w:hAnsi="Tahoma" w:cs="Tahoma"/>
          <w:sz w:val="24"/>
          <w:szCs w:val="24"/>
        </w:rPr>
        <w:t xml:space="preserve">De volgende ochtend zijn we het voorval al lang vergeten. Tot we op de speelplaats horen dat er </w:t>
      </w:r>
      <w:r w:rsidRPr="00964968">
        <w:rPr>
          <w:rFonts w:ascii="Tahoma" w:hAnsi="Tahoma" w:cs="Tahoma"/>
          <w:sz w:val="24"/>
          <w:szCs w:val="24"/>
        </w:rPr>
        <w:sym w:font="Wingdings" w:char="F0DA"/>
      </w:r>
      <w:r w:rsidRPr="00964968">
        <w:rPr>
          <w:rFonts w:ascii="Tahoma" w:hAnsi="Tahoma" w:cs="Tahoma"/>
          <w:sz w:val="24"/>
          <w:szCs w:val="24"/>
        </w:rPr>
        <w:t xml:space="preserve"> is ingebroken. De eigenaars waren niet thuis en hun tv, dvd en </w:t>
      </w:r>
      <w:proofErr w:type="spellStart"/>
      <w:r w:rsidRPr="00964968">
        <w:rPr>
          <w:rFonts w:ascii="Tahoma" w:hAnsi="Tahoma" w:cs="Tahoma"/>
          <w:b/>
          <w:sz w:val="24"/>
          <w:szCs w:val="24"/>
        </w:rPr>
        <w:t>k</w:t>
      </w:r>
      <w:r w:rsidRPr="00964968">
        <w:rPr>
          <w:rFonts w:ascii="Tahoma" w:hAnsi="Tahoma" w:cs="Tahoma"/>
          <w:sz w:val="24"/>
          <w:szCs w:val="24"/>
        </w:rPr>
        <w:t>omputer</w:t>
      </w:r>
      <w:proofErr w:type="spellEnd"/>
      <w:r w:rsidRPr="00964968">
        <w:rPr>
          <w:rFonts w:ascii="Tahoma" w:hAnsi="Tahoma" w:cs="Tahoma"/>
          <w:sz w:val="24"/>
          <w:szCs w:val="24"/>
        </w:rPr>
        <w:t xml:space="preserve"> werden gestolen. De lieve mensen zitten in zak en as. </w:t>
      </w:r>
      <w:proofErr w:type="spellStart"/>
      <w:r w:rsidRPr="00964968">
        <w:rPr>
          <w:rFonts w:ascii="Tahoma" w:hAnsi="Tahoma" w:cs="Tahoma"/>
          <w:sz w:val="24"/>
          <w:szCs w:val="24"/>
        </w:rPr>
        <w:t>Onmiddel</w:t>
      </w:r>
      <w:proofErr w:type="spellEnd"/>
      <w:r w:rsidRPr="00964968">
        <w:rPr>
          <w:rFonts w:ascii="Tahoma" w:hAnsi="Tahoma" w:cs="Tahoma"/>
          <w:sz w:val="24"/>
          <w:szCs w:val="24"/>
        </w:rPr>
        <w:sym w:font="Wingdings" w:char="F0DA"/>
      </w:r>
      <w:r w:rsidRPr="00964968">
        <w:rPr>
          <w:rFonts w:ascii="Tahoma" w:hAnsi="Tahoma" w:cs="Tahoma"/>
          <w:sz w:val="24"/>
          <w:szCs w:val="24"/>
        </w:rPr>
        <w:t xml:space="preserve">ijk ga ik naar Eline en we besluiten om toch maar naar de politie te stappen met ons verhaal. Je weet maar nooit. Omdat we geen goede </w:t>
      </w:r>
      <w:r w:rsidRPr="00964968">
        <w:rPr>
          <w:rFonts w:ascii="Tahoma" w:hAnsi="Tahoma" w:cs="Tahoma"/>
          <w:sz w:val="24"/>
          <w:szCs w:val="24"/>
        </w:rPr>
        <w:sym w:font="Wingdings" w:char="F0DA"/>
      </w:r>
      <w:r w:rsidRPr="00964968">
        <w:rPr>
          <w:rFonts w:ascii="Tahoma" w:hAnsi="Tahoma" w:cs="Tahoma"/>
          <w:sz w:val="24"/>
          <w:szCs w:val="24"/>
        </w:rPr>
        <w:t xml:space="preserve">beschrijving kunnen geven, </w:t>
      </w:r>
      <w:r w:rsidRPr="00964968">
        <w:rPr>
          <w:rFonts w:ascii="Tahoma" w:hAnsi="Tahoma" w:cs="Tahoma"/>
          <w:b/>
          <w:sz w:val="24"/>
          <w:szCs w:val="24"/>
        </w:rPr>
        <w:t>g</w:t>
      </w:r>
      <w:r w:rsidRPr="00964968">
        <w:rPr>
          <w:rFonts w:ascii="Tahoma" w:hAnsi="Tahoma" w:cs="Tahoma"/>
          <w:sz w:val="24"/>
          <w:szCs w:val="24"/>
        </w:rPr>
        <w:t>eeft de politie echter niet veel aan ons verhaal.</w:t>
      </w:r>
    </w:p>
    <w:p w:rsidR="00E44948" w:rsidRPr="00964968" w:rsidRDefault="00E44948" w:rsidP="00E44948">
      <w:pPr>
        <w:spacing w:after="0" w:line="240" w:lineRule="auto"/>
        <w:rPr>
          <w:rFonts w:ascii="Tahoma" w:hAnsi="Tahoma" w:cs="Tahoma"/>
          <w:sz w:val="24"/>
          <w:szCs w:val="24"/>
        </w:rPr>
      </w:pPr>
    </w:p>
    <w:p w:rsidR="00E44948" w:rsidRPr="00964968" w:rsidRDefault="00E44948" w:rsidP="00E44948">
      <w:pPr>
        <w:keepNext/>
        <w:spacing w:after="0" w:line="480" w:lineRule="auto"/>
        <w:rPr>
          <w:rFonts w:ascii="Tahoma" w:hAnsi="Tahoma" w:cs="Tahoma"/>
          <w:sz w:val="24"/>
          <w:szCs w:val="24"/>
        </w:rPr>
      </w:pPr>
      <w:r w:rsidRPr="00964968">
        <w:rPr>
          <w:rFonts w:ascii="Tahoma" w:hAnsi="Tahoma" w:cs="Tahoma"/>
          <w:sz w:val="24"/>
          <w:szCs w:val="24"/>
        </w:rPr>
        <w:t>7 december, 16.10 uur</w:t>
      </w:r>
    </w:p>
    <w:p w:rsidR="00E44948" w:rsidRPr="00964968" w:rsidRDefault="00E44948" w:rsidP="00E44948">
      <w:pPr>
        <w:spacing w:after="0" w:line="240" w:lineRule="auto"/>
        <w:rPr>
          <w:rFonts w:ascii="Tahoma" w:hAnsi="Tahoma" w:cs="Tahoma"/>
          <w:sz w:val="24"/>
          <w:szCs w:val="24"/>
        </w:rPr>
      </w:pPr>
    </w:p>
    <w:p w:rsidR="00E44948" w:rsidRPr="00964968" w:rsidRDefault="00E44948" w:rsidP="00E44948">
      <w:pPr>
        <w:spacing w:after="0" w:line="480" w:lineRule="auto"/>
        <w:rPr>
          <w:rFonts w:ascii="Tahoma" w:hAnsi="Tahoma" w:cs="Tahoma"/>
          <w:sz w:val="24"/>
          <w:szCs w:val="24"/>
        </w:rPr>
      </w:pPr>
      <w:r w:rsidRPr="00964968">
        <w:rPr>
          <w:rFonts w:ascii="Tahoma" w:hAnsi="Tahoma" w:cs="Tahoma"/>
          <w:sz w:val="24"/>
          <w:szCs w:val="24"/>
        </w:rPr>
        <w:t>De school is uit. We lopen met z’n allen naar de bushalte. Maar, wat raar toch … Die man … dezelfde gestalte, dezelfde grootte, dezelfde kle</w:t>
      </w:r>
      <w:r w:rsidRPr="00964968">
        <w:rPr>
          <w:rFonts w:ascii="Tahoma" w:hAnsi="Tahoma" w:cs="Tahoma"/>
          <w:b/>
          <w:sz w:val="24"/>
          <w:szCs w:val="24"/>
        </w:rPr>
        <w:t>dij</w:t>
      </w:r>
      <w:r w:rsidRPr="00964968">
        <w:rPr>
          <w:rFonts w:ascii="Tahoma" w:hAnsi="Tahoma" w:cs="Tahoma"/>
          <w:sz w:val="24"/>
          <w:szCs w:val="24"/>
        </w:rPr>
        <w:t xml:space="preserve"> … Ik weet het zeker … hij is het! Hij wandelt nu gewoon door de winkelstraat. Regelmatig stopt hij om een etalage te bestuderen. Eline en ik brengen onze vriendinnen op de hoogte. Omdat we nog tijd hebben voor de bus </w:t>
      </w:r>
      <w:r w:rsidRPr="00964968">
        <w:rPr>
          <w:rFonts w:ascii="Tahoma" w:hAnsi="Tahoma" w:cs="Tahoma"/>
          <w:sz w:val="24"/>
          <w:szCs w:val="24"/>
        </w:rPr>
        <w:sym w:font="Wingdings" w:char="F0DA"/>
      </w:r>
      <w:r w:rsidRPr="00964968">
        <w:rPr>
          <w:rFonts w:ascii="Tahoma" w:hAnsi="Tahoma" w:cs="Tahoma"/>
          <w:sz w:val="24"/>
          <w:szCs w:val="24"/>
        </w:rPr>
        <w:t>, besluiten we ons te verdelen in groepjes en de man apart in de gaten te houden.</w:t>
      </w:r>
    </w:p>
    <w:p w:rsidR="00E44948" w:rsidRPr="00964968" w:rsidRDefault="00E44948" w:rsidP="00E44948">
      <w:pPr>
        <w:spacing w:after="0" w:line="240" w:lineRule="auto"/>
        <w:rPr>
          <w:rFonts w:ascii="Tahoma" w:hAnsi="Tahoma" w:cs="Tahoma"/>
          <w:sz w:val="24"/>
          <w:szCs w:val="24"/>
        </w:rPr>
      </w:pPr>
    </w:p>
    <w:p w:rsidR="00E44948" w:rsidRPr="00964968" w:rsidRDefault="00E44948" w:rsidP="00E44948">
      <w:pPr>
        <w:spacing w:after="0" w:line="480" w:lineRule="auto"/>
        <w:rPr>
          <w:rFonts w:ascii="Tahoma" w:hAnsi="Tahoma" w:cs="Tahoma"/>
          <w:sz w:val="24"/>
          <w:szCs w:val="24"/>
        </w:rPr>
      </w:pPr>
      <w:r w:rsidRPr="00964968">
        <w:rPr>
          <w:rFonts w:ascii="Tahoma" w:hAnsi="Tahoma" w:cs="Tahoma"/>
          <w:sz w:val="24"/>
          <w:szCs w:val="24"/>
        </w:rPr>
        <w:t xml:space="preserve">Ondertussen bel ik ook </w:t>
      </w:r>
      <w:r w:rsidRPr="00964968">
        <w:rPr>
          <w:rFonts w:ascii="Tahoma" w:hAnsi="Tahoma" w:cs="Tahoma"/>
          <w:strike/>
          <w:sz w:val="24"/>
          <w:szCs w:val="24"/>
        </w:rPr>
        <w:t>meteen</w:t>
      </w:r>
      <w:r w:rsidRPr="00964968">
        <w:rPr>
          <w:rFonts w:ascii="Tahoma" w:hAnsi="Tahoma" w:cs="Tahoma"/>
          <w:sz w:val="24"/>
          <w:szCs w:val="24"/>
        </w:rPr>
        <w:t xml:space="preserve"> de politie. Fluisterend vertel ik dat ik de getuige ben die de dief de vorige dag aan het werk zag bij het snoepwinkeltje. Ze geloven me en beloven zo snel </w:t>
      </w:r>
      <w:r w:rsidRPr="00964968">
        <w:rPr>
          <w:rFonts w:ascii="Tahoma" w:hAnsi="Tahoma" w:cs="Tahoma"/>
          <w:strike/>
          <w:sz w:val="24"/>
          <w:szCs w:val="24"/>
        </w:rPr>
        <w:t>als</w:t>
      </w:r>
      <w:r w:rsidRPr="00964968">
        <w:rPr>
          <w:rFonts w:ascii="Tahoma" w:hAnsi="Tahoma" w:cs="Tahoma"/>
          <w:b/>
          <w:sz w:val="24"/>
          <w:szCs w:val="24"/>
        </w:rPr>
        <w:t xml:space="preserve"> </w:t>
      </w:r>
      <w:r w:rsidRPr="00964968">
        <w:rPr>
          <w:rFonts w:ascii="Tahoma" w:hAnsi="Tahoma" w:cs="Tahoma"/>
          <w:sz w:val="24"/>
          <w:szCs w:val="24"/>
        </w:rPr>
        <w:t xml:space="preserve">mogelijk te komen. In afwachting daarvan blijven wij net als de man kijken naar de uitstalramen. We gaan verder, blijven staan, kwetteren erop los tot plots ... hij gaat ervandoor! Wat nu </w:t>
      </w:r>
      <w:r w:rsidRPr="00964968">
        <w:rPr>
          <w:rFonts w:ascii="Tahoma" w:hAnsi="Tahoma" w:cs="Tahoma"/>
          <w:strike/>
          <w:sz w:val="24"/>
          <w:szCs w:val="24"/>
        </w:rPr>
        <w:t>te doen</w:t>
      </w:r>
      <w:r w:rsidRPr="00964968">
        <w:rPr>
          <w:rFonts w:ascii="Tahoma" w:hAnsi="Tahoma" w:cs="Tahoma"/>
          <w:sz w:val="24"/>
          <w:szCs w:val="24"/>
        </w:rPr>
        <w:t>? Ik besluit hem samen met Eline te volgen, straatje in, straatje uit. Hij zal ons toch niet in de gaten hebben?</w:t>
      </w:r>
    </w:p>
    <w:p w:rsidR="00E44948" w:rsidRPr="00964968" w:rsidRDefault="00E44948" w:rsidP="00E44948">
      <w:pPr>
        <w:spacing w:after="0" w:line="240" w:lineRule="auto"/>
        <w:rPr>
          <w:rFonts w:ascii="Tahoma" w:hAnsi="Tahoma" w:cs="Tahoma"/>
          <w:sz w:val="24"/>
          <w:szCs w:val="24"/>
        </w:rPr>
      </w:pPr>
    </w:p>
    <w:p w:rsidR="00E44948" w:rsidRPr="00964968" w:rsidRDefault="00E44948" w:rsidP="00E44948">
      <w:pPr>
        <w:spacing w:after="0" w:line="480" w:lineRule="auto"/>
        <w:rPr>
          <w:rFonts w:ascii="Tahoma" w:hAnsi="Tahoma" w:cs="Tahoma"/>
          <w:sz w:val="24"/>
          <w:szCs w:val="24"/>
        </w:rPr>
      </w:pPr>
      <w:r w:rsidRPr="00964968">
        <w:rPr>
          <w:rFonts w:ascii="Tahoma" w:hAnsi="Tahoma" w:cs="Tahoma"/>
          <w:sz w:val="24"/>
          <w:szCs w:val="24"/>
        </w:rPr>
        <w:t xml:space="preserve">Ik bel nogmaals de politie en vertel in welke straat we ons nu bevinden. Ze zijn al onderweg. ‘Haast jullie!’, voeg ik er nog aan toe. Bij nummer 7 stopt de man ineens, draait zich om en kijkt ons recht in het </w:t>
      </w:r>
      <w:r w:rsidRPr="00964968">
        <w:rPr>
          <w:rFonts w:ascii="Tahoma" w:hAnsi="Tahoma" w:cs="Tahoma"/>
          <w:sz w:val="24"/>
          <w:szCs w:val="24"/>
        </w:rPr>
        <w:sym w:font="Wingdings" w:char="F0DA"/>
      </w:r>
      <w:r w:rsidRPr="00964968">
        <w:rPr>
          <w:rFonts w:ascii="Tahoma" w:hAnsi="Tahoma" w:cs="Tahoma"/>
          <w:sz w:val="24"/>
          <w:szCs w:val="24"/>
        </w:rPr>
        <w:t xml:space="preserve">zicht. We staan als aan de grond genageld. Mijn knieën lijken het te willen begeven. De man haalt een </w:t>
      </w:r>
      <w:proofErr w:type="spellStart"/>
      <w:r w:rsidRPr="00964968">
        <w:rPr>
          <w:rFonts w:ascii="Tahoma" w:hAnsi="Tahoma" w:cs="Tahoma"/>
          <w:sz w:val="24"/>
          <w:szCs w:val="24"/>
        </w:rPr>
        <w:t>sleute</w:t>
      </w:r>
      <w:r w:rsidRPr="00964968">
        <w:rPr>
          <w:rFonts w:ascii="Tahoma" w:hAnsi="Tahoma" w:cs="Tahoma"/>
          <w:b/>
          <w:sz w:val="24"/>
          <w:szCs w:val="24"/>
        </w:rPr>
        <w:t>r</w:t>
      </w:r>
      <w:proofErr w:type="spellEnd"/>
      <w:r w:rsidRPr="00964968">
        <w:rPr>
          <w:rFonts w:ascii="Tahoma" w:hAnsi="Tahoma" w:cs="Tahoma"/>
          <w:sz w:val="24"/>
          <w:szCs w:val="24"/>
        </w:rPr>
        <w:t xml:space="preserve"> boven, opent de deur en kijkt ons nog eens aan. We zetten ons onschuldigste gezichtje op, lachen onze tanden bloot en lopen door. De man gaat binnen ... en wij zetten het op een lopen, zo hard </w:t>
      </w:r>
      <w:r w:rsidRPr="00964968">
        <w:rPr>
          <w:rFonts w:ascii="Tahoma" w:hAnsi="Tahoma" w:cs="Tahoma"/>
          <w:strike/>
          <w:sz w:val="24"/>
          <w:szCs w:val="24"/>
        </w:rPr>
        <w:t>als</w:t>
      </w:r>
      <w:r w:rsidRPr="00964968">
        <w:rPr>
          <w:rFonts w:ascii="Tahoma" w:hAnsi="Tahoma" w:cs="Tahoma"/>
          <w:b/>
          <w:sz w:val="24"/>
          <w:szCs w:val="24"/>
        </w:rPr>
        <w:t xml:space="preserve"> </w:t>
      </w:r>
      <w:r w:rsidRPr="00964968">
        <w:rPr>
          <w:rFonts w:ascii="Tahoma" w:hAnsi="Tahoma" w:cs="Tahoma"/>
          <w:sz w:val="24"/>
          <w:szCs w:val="24"/>
        </w:rPr>
        <w:t>we kunnen. Zo bang ben ik nog nooit geweest.</w:t>
      </w:r>
    </w:p>
    <w:p w:rsidR="00E44948" w:rsidRPr="00964968" w:rsidRDefault="00E44948" w:rsidP="00E44948">
      <w:pPr>
        <w:spacing w:after="0" w:line="240" w:lineRule="auto"/>
        <w:rPr>
          <w:rFonts w:ascii="Tahoma" w:hAnsi="Tahoma" w:cs="Tahoma"/>
          <w:sz w:val="24"/>
          <w:szCs w:val="24"/>
        </w:rPr>
      </w:pPr>
    </w:p>
    <w:p w:rsidR="00E44948" w:rsidRPr="00964968" w:rsidRDefault="00E44948" w:rsidP="00E44948">
      <w:pPr>
        <w:spacing w:after="0" w:line="480" w:lineRule="auto"/>
        <w:rPr>
          <w:rFonts w:ascii="Tahoma" w:hAnsi="Tahoma" w:cs="Tahoma"/>
          <w:sz w:val="24"/>
          <w:szCs w:val="24"/>
        </w:rPr>
      </w:pPr>
      <w:r w:rsidRPr="00964968">
        <w:rPr>
          <w:rFonts w:ascii="Tahoma" w:hAnsi="Tahoma" w:cs="Tahoma"/>
          <w:sz w:val="24"/>
          <w:szCs w:val="24"/>
        </w:rPr>
        <w:t xml:space="preserve">Eindelijk, de politie rijdt </w:t>
      </w:r>
      <w:r w:rsidRPr="00964968">
        <w:rPr>
          <w:rFonts w:ascii="Tahoma" w:hAnsi="Tahoma" w:cs="Tahoma"/>
          <w:sz w:val="24"/>
          <w:szCs w:val="24"/>
        </w:rPr>
        <w:sym w:font="Wingdings" w:char="F0DA"/>
      </w:r>
      <w:r w:rsidRPr="00964968">
        <w:rPr>
          <w:rFonts w:ascii="Tahoma" w:hAnsi="Tahoma" w:cs="Tahoma"/>
          <w:sz w:val="24"/>
          <w:szCs w:val="24"/>
        </w:rPr>
        <w:t xml:space="preserve"> tegemoet. In halve zinnen, uitgeput door de spanning vertellen we hen waar de man naar binnen ging. Ze zullen </w:t>
      </w:r>
      <w:r w:rsidRPr="00964968">
        <w:rPr>
          <w:rFonts w:ascii="Tahoma" w:hAnsi="Tahoma" w:cs="Tahoma"/>
          <w:strike/>
          <w:sz w:val="24"/>
          <w:szCs w:val="24"/>
        </w:rPr>
        <w:t>eens</w:t>
      </w:r>
      <w:r w:rsidRPr="00964968">
        <w:rPr>
          <w:rFonts w:ascii="Tahoma" w:hAnsi="Tahoma" w:cs="Tahoma"/>
          <w:sz w:val="24"/>
          <w:szCs w:val="24"/>
        </w:rPr>
        <w:t xml:space="preserve"> een kijkje nemen, maar kunnen niets beloven. Een huiszoeking mogen ze niet doen zonder </w:t>
      </w:r>
      <w:r w:rsidRPr="00964968">
        <w:rPr>
          <w:rFonts w:ascii="Tahoma" w:hAnsi="Tahoma" w:cs="Tahoma"/>
          <w:strike/>
          <w:sz w:val="24"/>
          <w:szCs w:val="24"/>
        </w:rPr>
        <w:t>speciale</w:t>
      </w:r>
      <w:r w:rsidRPr="00964968">
        <w:rPr>
          <w:rFonts w:ascii="Tahoma" w:hAnsi="Tahoma" w:cs="Tahoma"/>
          <w:sz w:val="24"/>
          <w:szCs w:val="24"/>
        </w:rPr>
        <w:t xml:space="preserve"> toestemming. Wij </w:t>
      </w:r>
      <w:r w:rsidRPr="00964968">
        <w:rPr>
          <w:rFonts w:ascii="Tahoma" w:hAnsi="Tahoma" w:cs="Tahoma"/>
          <w:sz w:val="24"/>
          <w:szCs w:val="24"/>
        </w:rPr>
        <w:lastRenderedPageBreak/>
        <w:t xml:space="preserve">kijken vanop een veilige afstand toe hoe </w:t>
      </w:r>
      <w:proofErr w:type="gramStart"/>
      <w:r w:rsidRPr="00964968">
        <w:rPr>
          <w:rFonts w:ascii="Tahoma" w:hAnsi="Tahoma" w:cs="Tahoma"/>
          <w:sz w:val="24"/>
          <w:szCs w:val="24"/>
        </w:rPr>
        <w:t>één</w:t>
      </w:r>
      <w:proofErr w:type="gramEnd"/>
      <w:r w:rsidRPr="00964968">
        <w:rPr>
          <w:rFonts w:ascii="Tahoma" w:hAnsi="Tahoma" w:cs="Tahoma"/>
          <w:sz w:val="24"/>
          <w:szCs w:val="24"/>
        </w:rPr>
        <w:t xml:space="preserve"> van de agenten aanbelt. Meteen vliegt de deur open en stormt de man naar buiten. Hij rent op de straat. Maar aangezien de tweede agent nog achter het stuur van de wagen z</w:t>
      </w:r>
      <w:r w:rsidRPr="00964968">
        <w:rPr>
          <w:rFonts w:ascii="Tahoma" w:hAnsi="Tahoma" w:cs="Tahoma"/>
          <w:b/>
          <w:sz w:val="24"/>
          <w:szCs w:val="24"/>
        </w:rPr>
        <w:t>i</w:t>
      </w:r>
      <w:r w:rsidRPr="00964968">
        <w:rPr>
          <w:rFonts w:ascii="Tahoma" w:hAnsi="Tahoma" w:cs="Tahoma"/>
          <w:sz w:val="24"/>
          <w:szCs w:val="24"/>
        </w:rPr>
        <w:t xml:space="preserve">t en meteen de achtervolging inzet, geraakt hij niet ver. De dief wordt opgepakt. </w:t>
      </w:r>
    </w:p>
    <w:p w:rsidR="00E44948" w:rsidRPr="00964968" w:rsidRDefault="00E44948" w:rsidP="00E44948">
      <w:pPr>
        <w:spacing w:after="0" w:line="240" w:lineRule="auto"/>
        <w:rPr>
          <w:rFonts w:ascii="Tahoma" w:hAnsi="Tahoma" w:cs="Tahoma"/>
          <w:sz w:val="24"/>
          <w:szCs w:val="24"/>
        </w:rPr>
      </w:pPr>
    </w:p>
    <w:p w:rsidR="00E44948" w:rsidRPr="00964968" w:rsidRDefault="00E44948" w:rsidP="00E44948">
      <w:pPr>
        <w:spacing w:after="0" w:line="480" w:lineRule="auto"/>
        <w:rPr>
          <w:rFonts w:ascii="Tahoma" w:hAnsi="Tahoma" w:cs="Tahoma"/>
          <w:sz w:val="24"/>
          <w:szCs w:val="24"/>
        </w:rPr>
      </w:pPr>
      <w:r w:rsidRPr="00964968">
        <w:rPr>
          <w:rFonts w:ascii="Tahoma" w:hAnsi="Tahoma" w:cs="Tahoma"/>
          <w:sz w:val="24"/>
          <w:szCs w:val="24"/>
        </w:rPr>
        <w:t>In het huis vinden de agenten tv’s, dvd’s, computers en nog veel meer. Alleen in de keuken staan er al een tiental. De politie feliciteert ons. ‘Prachtig werk, meiden!’ Ze vragen ons om ook even mee te komen naar het politiebureau. Daar leggen we een verklaring af.</w:t>
      </w:r>
    </w:p>
    <w:p w:rsidR="00E44948" w:rsidRPr="00964968" w:rsidRDefault="00E44948" w:rsidP="00E44948">
      <w:pPr>
        <w:spacing w:after="0" w:line="240" w:lineRule="auto"/>
        <w:rPr>
          <w:rFonts w:ascii="Tahoma" w:hAnsi="Tahoma" w:cs="Tahoma"/>
          <w:sz w:val="24"/>
          <w:szCs w:val="24"/>
        </w:rPr>
      </w:pPr>
    </w:p>
    <w:p w:rsidR="00724717" w:rsidRPr="00964968" w:rsidRDefault="00E44948" w:rsidP="00E44948">
      <w:pPr>
        <w:spacing w:after="0" w:line="480" w:lineRule="auto"/>
        <w:rPr>
          <w:rFonts w:ascii="Tahoma" w:hAnsi="Tahoma" w:cs="Tahoma"/>
          <w:sz w:val="24"/>
          <w:szCs w:val="24"/>
        </w:rPr>
      </w:pPr>
      <w:r w:rsidRPr="00964968">
        <w:rPr>
          <w:rFonts w:ascii="Tahoma" w:hAnsi="Tahoma" w:cs="Tahoma"/>
          <w:sz w:val="24"/>
          <w:szCs w:val="24"/>
        </w:rPr>
        <w:t>Dan besef</w:t>
      </w:r>
      <w:r w:rsidRPr="00964968">
        <w:rPr>
          <w:rFonts w:ascii="Tahoma" w:hAnsi="Tahoma" w:cs="Tahoma"/>
          <w:b/>
          <w:sz w:val="24"/>
          <w:szCs w:val="24"/>
        </w:rPr>
        <w:t>t</w:t>
      </w:r>
      <w:r w:rsidRPr="00964968">
        <w:rPr>
          <w:rFonts w:ascii="Tahoma" w:hAnsi="Tahoma" w:cs="Tahoma"/>
          <w:sz w:val="24"/>
          <w:szCs w:val="24"/>
        </w:rPr>
        <w:t xml:space="preserve">en we ineens dat we al lang thuis hadden moeten zijn! Gelukkig zijn de politieagenten zo vriendelijk onze ouders te bellen om hen gerust te stellen. Daarna brengen ze ons zelfs </w:t>
      </w:r>
      <w:r w:rsidRPr="00964968">
        <w:rPr>
          <w:rFonts w:ascii="Tahoma" w:hAnsi="Tahoma" w:cs="Tahoma"/>
          <w:strike/>
          <w:sz w:val="24"/>
          <w:szCs w:val="24"/>
        </w:rPr>
        <w:t>hoogst</w:t>
      </w:r>
      <w:r w:rsidRPr="00964968">
        <w:rPr>
          <w:rFonts w:ascii="Tahoma" w:hAnsi="Tahoma" w:cs="Tahoma"/>
          <w:sz w:val="24"/>
          <w:szCs w:val="24"/>
        </w:rPr>
        <w:t>persoonlijk naar huis. De avond kan niet meer stuk. In één ruk vertel ik thuis het hele verhaal. En morgen krijgen mijn vriendinnen het ook in geuren en kleuren te horen! Te nieuwsgierig zijn kan soms toch iets opleveren!</w:t>
      </w:r>
    </w:p>
    <w:p w:rsidR="00724717" w:rsidRPr="00964968" w:rsidRDefault="00724717" w:rsidP="00E44948">
      <w:pPr>
        <w:spacing w:after="0" w:line="480" w:lineRule="auto"/>
        <w:rPr>
          <w:rFonts w:ascii="Tahoma" w:hAnsi="Tahoma" w:cs="Tahoma"/>
          <w:sz w:val="24"/>
          <w:szCs w:val="24"/>
        </w:rPr>
      </w:pPr>
    </w:p>
    <w:p w:rsidR="00724717" w:rsidRPr="00964968" w:rsidRDefault="00724717" w:rsidP="00E44948">
      <w:pPr>
        <w:spacing w:after="0" w:line="480" w:lineRule="auto"/>
        <w:rPr>
          <w:rFonts w:ascii="Tahoma" w:hAnsi="Tahoma" w:cs="Tahoma"/>
          <w:sz w:val="24"/>
          <w:szCs w:val="24"/>
        </w:rPr>
      </w:pPr>
    </w:p>
    <w:sectPr w:rsidR="00724717" w:rsidRPr="00964968" w:rsidSect="0096496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717"/>
    <w:rsid w:val="001139D1"/>
    <w:rsid w:val="004F267C"/>
    <w:rsid w:val="0052641D"/>
    <w:rsid w:val="00573C0B"/>
    <w:rsid w:val="005A1C37"/>
    <w:rsid w:val="00724717"/>
    <w:rsid w:val="00964968"/>
    <w:rsid w:val="00982818"/>
    <w:rsid w:val="00A37F51"/>
    <w:rsid w:val="00A80F9D"/>
    <w:rsid w:val="00C93F20"/>
    <w:rsid w:val="00E4494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19E97"/>
  <w15:docId w15:val="{A267E22F-12BA-4E12-A682-5698A2761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8281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828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728</Words>
  <Characters>3291</Characters>
  <Application>Microsoft Office Word</Application>
  <DocSecurity>0</DocSecurity>
  <Lines>78</Lines>
  <Paragraphs>23</Paragraphs>
  <ScaleCrop>false</ScaleCrop>
  <HeadingPairs>
    <vt:vector size="2" baseType="variant">
      <vt:variant>
        <vt:lpstr>Titel</vt:lpstr>
      </vt:variant>
      <vt:variant>
        <vt:i4>1</vt:i4>
      </vt:variant>
    </vt:vector>
  </HeadingPairs>
  <TitlesOfParts>
    <vt:vector size="1" baseType="lpstr">
      <vt:lpstr>Detectives</vt:lpstr>
    </vt:vector>
  </TitlesOfParts>
  <Company>Uitgeverij De Boeck</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Detectives</dc:title>
  <dc:creator>Computerwijs</dc:creator>
  <cp:lastModifiedBy>Computerwijs</cp:lastModifiedBy>
  <cp:revision>3</cp:revision>
  <dcterms:created xsi:type="dcterms:W3CDTF">2016-02-08T22:36:00Z</dcterms:created>
  <dcterms:modified xsi:type="dcterms:W3CDTF">2016-04-10T20:32:00Z</dcterms:modified>
</cp:coreProperties>
</file>